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93266" w14:textId="77777777" w:rsidR="001646C8" w:rsidRDefault="001646C8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298D69F8" w14:textId="77777777" w:rsidR="001646C8" w:rsidRDefault="001646C8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46AAA6E0" w14:textId="77777777" w:rsidR="001646C8" w:rsidRDefault="001646C8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314185F2" w14:textId="77777777" w:rsidR="001646C8" w:rsidRDefault="001646C8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7D83551B" w14:textId="1BD0B878" w:rsidR="004F038A" w:rsidRPr="003D7FE1" w:rsidRDefault="004F038A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t>上一篇文章中讲到，小编在某个项目上，“偷学”到一招合并附注的技能，</w:t>
      </w:r>
      <w:r w:rsidR="00546F56" w:rsidRPr="003D7FE1">
        <w:rPr>
          <w:rFonts w:hint="eastAsia"/>
          <w:color w:val="333333"/>
          <w:spacing w:val="8"/>
        </w:rPr>
        <w:t>很多小伙伴问我啥技能，能不能讲讲。</w:t>
      </w:r>
      <w:r w:rsidR="002333A6" w:rsidRPr="003D7FE1">
        <w:rPr>
          <w:rFonts w:hint="eastAsia"/>
          <w:color w:val="333333"/>
          <w:spacing w:val="8"/>
        </w:rPr>
        <w:t>这次，咱就详细讲讲。</w:t>
      </w:r>
    </w:p>
    <w:p w14:paraId="59900EC7" w14:textId="0693CA4E" w:rsidR="002333A6" w:rsidRPr="003D7FE1" w:rsidRDefault="002333A6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70AE8D2C" w14:textId="20E5F27B" w:rsidR="004F038A" w:rsidRPr="003D7FE1" w:rsidRDefault="007A1175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t>首先，小编见过的合并附注格式有两种，</w:t>
      </w:r>
      <w:r w:rsidR="002D1E09" w:rsidRPr="003D7FE1">
        <w:rPr>
          <w:rFonts w:hint="eastAsia"/>
          <w:color w:val="333333"/>
          <w:spacing w:val="8"/>
        </w:rPr>
        <w:t>第</w:t>
      </w:r>
      <w:r w:rsidRPr="003D7FE1">
        <w:rPr>
          <w:rFonts w:hint="eastAsia"/>
          <w:color w:val="333333"/>
          <w:spacing w:val="8"/>
        </w:rPr>
        <w:t>一种是：</w:t>
      </w:r>
    </w:p>
    <w:p w14:paraId="2D8E0587" w14:textId="0AE95DC9" w:rsidR="007A1175" w:rsidRPr="003D7FE1" w:rsidRDefault="00370BA6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noProof/>
        </w:rPr>
        <w:drawing>
          <wp:inline distT="0" distB="0" distL="0" distR="0" wp14:anchorId="35BF8E3C" wp14:editId="7D828C4E">
            <wp:extent cx="5274310" cy="444690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4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2DDAC" w14:textId="33DBBB7B" w:rsidR="007A1175" w:rsidRPr="003D7FE1" w:rsidRDefault="007A1175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0FB42D30" w14:textId="4FDDD131" w:rsidR="00370BA6" w:rsidRPr="003D7FE1" w:rsidRDefault="00370BA6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t>这种格式</w:t>
      </w:r>
      <w:proofErr w:type="gramStart"/>
      <w:r w:rsidRPr="003D7FE1">
        <w:rPr>
          <w:rFonts w:hint="eastAsia"/>
          <w:color w:val="333333"/>
          <w:spacing w:val="8"/>
        </w:rPr>
        <w:t>跟</w:t>
      </w:r>
      <w:r w:rsidR="002D1E09" w:rsidRPr="003D7FE1">
        <w:rPr>
          <w:rFonts w:hint="eastAsia"/>
          <w:color w:val="333333"/>
          <w:spacing w:val="8"/>
        </w:rPr>
        <w:t>上市</w:t>
      </w:r>
      <w:proofErr w:type="gramEnd"/>
      <w:r w:rsidR="002D1E09" w:rsidRPr="003D7FE1">
        <w:rPr>
          <w:rFonts w:hint="eastAsia"/>
          <w:color w:val="333333"/>
          <w:spacing w:val="8"/>
        </w:rPr>
        <w:t>公司的参考格式一致，只要在excel上把数填好，就能</w:t>
      </w:r>
      <w:r w:rsidR="00E1769F">
        <w:rPr>
          <w:rFonts w:hint="eastAsia"/>
          <w:color w:val="333333"/>
          <w:spacing w:val="8"/>
        </w:rPr>
        <w:t>直接</w:t>
      </w:r>
      <w:r w:rsidR="002D1E09" w:rsidRPr="003D7FE1">
        <w:rPr>
          <w:rFonts w:hint="eastAsia"/>
          <w:color w:val="333333"/>
          <w:spacing w:val="8"/>
        </w:rPr>
        <w:t>把整个表格复制粘贴到word。</w:t>
      </w:r>
    </w:p>
    <w:p w14:paraId="2827C99D" w14:textId="73D313AB" w:rsidR="00E84DD5" w:rsidRPr="003D7FE1" w:rsidRDefault="00560FAF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t xml:space="preserve">通过 </w:t>
      </w:r>
      <w:r w:rsidR="00FC554E" w:rsidRPr="003D7FE1">
        <w:rPr>
          <w:b/>
          <w:bCs/>
          <w:color w:val="333333"/>
          <w:spacing w:val="8"/>
        </w:rPr>
        <w:t>SUM(开始:结束!B</w:t>
      </w:r>
      <w:r w:rsidRPr="003D7FE1">
        <w:rPr>
          <w:rFonts w:hint="eastAsia"/>
          <w:b/>
          <w:bCs/>
          <w:color w:val="333333"/>
          <w:spacing w:val="8"/>
        </w:rPr>
        <w:t>5</w:t>
      </w:r>
      <w:r w:rsidR="00FC554E" w:rsidRPr="003D7FE1">
        <w:rPr>
          <w:b/>
          <w:bCs/>
          <w:color w:val="333333"/>
          <w:spacing w:val="8"/>
        </w:rPr>
        <w:t>)</w:t>
      </w:r>
      <w:r w:rsidRPr="003D7FE1">
        <w:rPr>
          <w:b/>
          <w:bCs/>
          <w:color w:val="333333"/>
          <w:spacing w:val="8"/>
        </w:rPr>
        <w:t xml:space="preserve"> </w:t>
      </w:r>
      <w:r w:rsidRPr="003D7FE1">
        <w:rPr>
          <w:rFonts w:hint="eastAsia"/>
          <w:color w:val="333333"/>
          <w:spacing w:val="8"/>
        </w:rPr>
        <w:t>函数实现跨工作表求和，</w:t>
      </w:r>
      <w:r w:rsidR="00830E16" w:rsidRPr="003D7FE1">
        <w:rPr>
          <w:rFonts w:hint="eastAsia"/>
          <w:color w:val="333333"/>
          <w:spacing w:val="8"/>
        </w:rPr>
        <w:t>意思是求</w:t>
      </w:r>
      <w:r w:rsidR="00830E16" w:rsidRPr="003D7FE1">
        <w:rPr>
          <w:rFonts w:hint="eastAsia"/>
          <w:b/>
          <w:bCs/>
          <w:color w:val="333333"/>
          <w:spacing w:val="8"/>
        </w:rPr>
        <w:t>“开始</w:t>
      </w:r>
      <w:r w:rsidR="00EE4300" w:rsidRPr="003D7FE1">
        <w:rPr>
          <w:rFonts w:hint="eastAsia"/>
          <w:b/>
          <w:bCs/>
          <w:color w:val="333333"/>
          <w:spacing w:val="8"/>
        </w:rPr>
        <w:t>”</w:t>
      </w:r>
      <w:r w:rsidR="00830E16" w:rsidRPr="003D7FE1">
        <w:rPr>
          <w:rFonts w:hint="eastAsia"/>
          <w:color w:val="333333"/>
          <w:spacing w:val="8"/>
        </w:rPr>
        <w:t>和</w:t>
      </w:r>
      <w:r w:rsidR="00EE4300" w:rsidRPr="003D7FE1">
        <w:rPr>
          <w:rFonts w:hint="eastAsia"/>
          <w:b/>
          <w:bCs/>
          <w:color w:val="333333"/>
          <w:spacing w:val="8"/>
        </w:rPr>
        <w:t>“</w:t>
      </w:r>
      <w:r w:rsidR="00830E16" w:rsidRPr="003D7FE1">
        <w:rPr>
          <w:rFonts w:hint="eastAsia"/>
          <w:b/>
          <w:bCs/>
          <w:color w:val="333333"/>
          <w:spacing w:val="8"/>
        </w:rPr>
        <w:t>结束</w:t>
      </w:r>
      <w:r w:rsidR="00EE4300" w:rsidRPr="003D7FE1">
        <w:rPr>
          <w:rFonts w:hint="eastAsia"/>
          <w:b/>
          <w:bCs/>
          <w:color w:val="333333"/>
          <w:spacing w:val="8"/>
        </w:rPr>
        <w:t>”</w:t>
      </w:r>
      <w:r w:rsidR="00830E16" w:rsidRPr="003D7FE1">
        <w:rPr>
          <w:rFonts w:hint="eastAsia"/>
          <w:color w:val="333333"/>
          <w:spacing w:val="8"/>
        </w:rPr>
        <w:t>这两张工作表之间的工作表的B5单元格之和。</w:t>
      </w:r>
      <w:r w:rsidR="00C641AB" w:rsidRPr="003D7FE1">
        <w:rPr>
          <w:rFonts w:hint="eastAsia"/>
          <w:color w:val="333333"/>
          <w:spacing w:val="8"/>
        </w:rPr>
        <w:t>只要把子公司的单体附注放到开始和结束中间，调整分录用负数填写在</w:t>
      </w:r>
      <w:r w:rsidR="00C641AB" w:rsidRPr="003D7FE1">
        <w:rPr>
          <w:rFonts w:hint="eastAsia"/>
          <w:b/>
          <w:bCs/>
          <w:color w:val="333333"/>
          <w:spacing w:val="8"/>
        </w:rPr>
        <w:t>附注抵消</w:t>
      </w:r>
      <w:r w:rsidR="00C641AB" w:rsidRPr="003D7FE1">
        <w:rPr>
          <w:rFonts w:hint="eastAsia"/>
          <w:color w:val="333333"/>
          <w:spacing w:val="8"/>
        </w:rPr>
        <w:t>工作表，就能实现合并。</w:t>
      </w:r>
    </w:p>
    <w:p w14:paraId="1FD06EAE" w14:textId="1A32BB91" w:rsidR="00A44C78" w:rsidRPr="003D7FE1" w:rsidRDefault="00A44C78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pacing w:val="8"/>
        </w:rPr>
      </w:pPr>
    </w:p>
    <w:p w14:paraId="2752768E" w14:textId="77777777" w:rsidR="00A44C78" w:rsidRPr="003D7FE1" w:rsidRDefault="00A44C78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pacing w:val="8"/>
        </w:rPr>
      </w:pPr>
    </w:p>
    <w:p w14:paraId="0A849A5C" w14:textId="1AAC898B" w:rsidR="002D1E09" w:rsidRPr="003D7FE1" w:rsidRDefault="0087224C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t>第二种是：</w:t>
      </w:r>
    </w:p>
    <w:p w14:paraId="68254F11" w14:textId="668A86D9" w:rsidR="0087224C" w:rsidRPr="003D7FE1" w:rsidRDefault="00E84DD5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noProof/>
        </w:rPr>
        <w:lastRenderedPageBreak/>
        <w:drawing>
          <wp:inline distT="0" distB="0" distL="0" distR="0" wp14:anchorId="6B641E5A" wp14:editId="0E359254">
            <wp:extent cx="5274310" cy="3290570"/>
            <wp:effectExtent l="0" t="0" r="2540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C6650" w14:textId="17034886" w:rsidR="0087224C" w:rsidRPr="003D7FE1" w:rsidRDefault="0087224C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7401E823" w14:textId="13975EAF" w:rsidR="007E57A5" w:rsidRPr="003D7FE1" w:rsidRDefault="007E57A5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t>这种方法把每一个附注的项目拆开，竖着排列，就像合并资产负债表一样弄。</w:t>
      </w:r>
      <w:r w:rsidR="00785E6C" w:rsidRPr="003D7FE1">
        <w:rPr>
          <w:rFonts w:hint="eastAsia"/>
          <w:color w:val="333333"/>
          <w:spacing w:val="8"/>
        </w:rPr>
        <w:t>缺点是，这格式跟披露的差距太大，填的时候特别别扭；最后还得一个个粘贴到word。</w:t>
      </w:r>
    </w:p>
    <w:p w14:paraId="31181F90" w14:textId="057FB5CD" w:rsidR="00A2506C" w:rsidRPr="003D7FE1" w:rsidRDefault="00A2506C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0F6E2ED3" w14:textId="657E4DC5" w:rsidR="00A2506C" w:rsidRPr="003D7FE1" w:rsidRDefault="00A2506C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t>所以，小编主要讲第一种方法。</w:t>
      </w:r>
    </w:p>
    <w:p w14:paraId="50403632" w14:textId="09772EFE" w:rsidR="000E527B" w:rsidRPr="003D7FE1" w:rsidRDefault="000E527B" w:rsidP="000E527B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pacing w:val="8"/>
        </w:rPr>
      </w:pPr>
      <w:r w:rsidRPr="003D7FE1">
        <w:rPr>
          <w:rFonts w:hint="eastAsia"/>
          <w:b/>
          <w:bCs/>
          <w:color w:val="333333"/>
          <w:spacing w:val="8"/>
        </w:rPr>
        <w:t>小编录制了视频教程，用到的模板会放到网盘。视频链接和网盘链接在文末！</w:t>
      </w:r>
    </w:p>
    <w:p w14:paraId="2F93B2D4" w14:textId="77777777" w:rsidR="000E527B" w:rsidRPr="003D7FE1" w:rsidRDefault="000E527B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7AB50B08" w14:textId="01E6D5F1" w:rsidR="004F038A" w:rsidRPr="003D7FE1" w:rsidRDefault="004F038A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rStyle w:val="a8"/>
          <w:rFonts w:hint="eastAsia"/>
          <w:color w:val="333333"/>
          <w:spacing w:val="8"/>
        </w:rPr>
        <w:t>一、</w:t>
      </w:r>
      <w:r w:rsidR="00786EFF" w:rsidRPr="003D7FE1">
        <w:rPr>
          <w:rStyle w:val="a8"/>
          <w:rFonts w:hint="eastAsia"/>
          <w:color w:val="333333"/>
          <w:spacing w:val="8"/>
        </w:rPr>
        <w:t>制作</w:t>
      </w:r>
      <w:r w:rsidRPr="003D7FE1">
        <w:rPr>
          <w:rStyle w:val="a8"/>
          <w:rFonts w:hint="eastAsia"/>
          <w:color w:val="333333"/>
          <w:spacing w:val="8"/>
        </w:rPr>
        <w:t>单体附注</w:t>
      </w:r>
      <w:r w:rsidR="007000B0" w:rsidRPr="003D7FE1">
        <w:rPr>
          <w:rStyle w:val="a8"/>
          <w:rFonts w:hint="eastAsia"/>
          <w:color w:val="333333"/>
          <w:spacing w:val="8"/>
        </w:rPr>
        <w:t>模板</w:t>
      </w:r>
    </w:p>
    <w:p w14:paraId="41DF249B" w14:textId="4FA451D2" w:rsidR="004F038A" w:rsidRPr="003D7FE1" w:rsidRDefault="00F843EB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t>1、</w:t>
      </w:r>
      <w:r w:rsidR="004F038A" w:rsidRPr="003D7FE1">
        <w:rPr>
          <w:rFonts w:hint="eastAsia"/>
          <w:color w:val="333333"/>
          <w:spacing w:val="8"/>
        </w:rPr>
        <w:t>把</w:t>
      </w:r>
      <w:r w:rsidRPr="003D7FE1">
        <w:rPr>
          <w:rFonts w:hint="eastAsia"/>
          <w:color w:val="333333"/>
          <w:spacing w:val="8"/>
        </w:rPr>
        <w:t>最新</w:t>
      </w:r>
      <w:r w:rsidR="004F038A" w:rsidRPr="003D7FE1">
        <w:rPr>
          <w:rFonts w:hint="eastAsia"/>
          <w:color w:val="333333"/>
          <w:spacing w:val="8"/>
        </w:rPr>
        <w:t>word版本的</w:t>
      </w:r>
      <w:r w:rsidRPr="003D7FE1">
        <w:rPr>
          <w:rFonts w:hint="eastAsia"/>
          <w:color w:val="333333"/>
          <w:spacing w:val="8"/>
        </w:rPr>
        <w:t>上市公司</w:t>
      </w:r>
      <w:r w:rsidR="004F038A" w:rsidRPr="003D7FE1">
        <w:rPr>
          <w:rFonts w:hint="eastAsia"/>
          <w:color w:val="333333"/>
          <w:spacing w:val="8"/>
        </w:rPr>
        <w:t>附注格式</w:t>
      </w:r>
      <w:r w:rsidRPr="003D7FE1">
        <w:rPr>
          <w:rFonts w:hint="eastAsia"/>
          <w:color w:val="333333"/>
          <w:spacing w:val="8"/>
        </w:rPr>
        <w:t>复制</w:t>
      </w:r>
      <w:r w:rsidR="004F038A" w:rsidRPr="003D7FE1">
        <w:rPr>
          <w:rFonts w:hint="eastAsia"/>
          <w:color w:val="333333"/>
          <w:spacing w:val="8"/>
        </w:rPr>
        <w:t>粘贴到excel中，稍加调整，做成excel版的单体附注。</w:t>
      </w:r>
    </w:p>
    <w:p w14:paraId="67345E53" w14:textId="77777777" w:rsidR="004F038A" w:rsidRPr="003D7FE1" w:rsidRDefault="004F038A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0575F999" w14:textId="4303B323" w:rsidR="007B2D59" w:rsidRPr="003D7FE1" w:rsidRDefault="007B2D59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t>2、把不常用的附注项目删掉。</w:t>
      </w:r>
    </w:p>
    <w:p w14:paraId="7FFC2E29" w14:textId="0883E30B" w:rsidR="007B2D59" w:rsidRPr="003D7FE1" w:rsidRDefault="007B2D59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46A9D21F" w14:textId="0A9C755F" w:rsidR="007B2D59" w:rsidRPr="003D7FE1" w:rsidRDefault="007B2D59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t>3、在各个科目的“合计数”中写上公式。同一行都是合计数，不要往右拉，而是用“粘贴公式</w:t>
      </w:r>
      <w:r w:rsidR="00EE4300" w:rsidRPr="003D7FE1">
        <w:rPr>
          <w:rFonts w:hint="eastAsia"/>
          <w:color w:val="333333"/>
          <w:spacing w:val="8"/>
        </w:rPr>
        <w:t>”</w:t>
      </w:r>
      <w:r w:rsidRPr="003D7FE1">
        <w:rPr>
          <w:rFonts w:hint="eastAsia"/>
          <w:color w:val="333333"/>
          <w:spacing w:val="8"/>
        </w:rPr>
        <w:t>，这样才不会破坏表格格式。</w:t>
      </w:r>
    </w:p>
    <w:p w14:paraId="751990E4" w14:textId="70D86B98" w:rsidR="007B2D59" w:rsidRPr="003D7FE1" w:rsidRDefault="007B2D59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5CF33666" w14:textId="5E78AE52" w:rsidR="004F038A" w:rsidRPr="003D7FE1" w:rsidRDefault="0043322A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t>4、</w:t>
      </w:r>
      <w:r w:rsidR="004F038A" w:rsidRPr="003D7FE1">
        <w:rPr>
          <w:rFonts w:hint="eastAsia"/>
          <w:color w:val="333333"/>
          <w:spacing w:val="8"/>
        </w:rPr>
        <w:t>加入链接，把数据链接到TB中，用附注中的数</w:t>
      </w:r>
      <w:r w:rsidR="004F038A" w:rsidRPr="003D7FE1">
        <w:rPr>
          <w:rStyle w:val="a8"/>
          <w:rFonts w:hint="eastAsia"/>
          <w:color w:val="333333"/>
          <w:spacing w:val="8"/>
        </w:rPr>
        <w:t>减去</w:t>
      </w:r>
      <w:r w:rsidR="004F038A" w:rsidRPr="003D7FE1">
        <w:rPr>
          <w:rFonts w:hint="eastAsia"/>
          <w:color w:val="333333"/>
          <w:spacing w:val="8"/>
        </w:rPr>
        <w:t>TB中审定资产负债表、利润表数</w:t>
      </w:r>
      <w:r w:rsidRPr="003D7FE1">
        <w:rPr>
          <w:rFonts w:hint="eastAsia"/>
          <w:color w:val="333333"/>
          <w:spacing w:val="8"/>
        </w:rPr>
        <w:t>。如果附注填对了，相减就会等于零，我们最后核对的时候，就看这些数是否等于零就行。</w:t>
      </w:r>
    </w:p>
    <w:p w14:paraId="797AD45F" w14:textId="3FE69E9A" w:rsidR="004F038A" w:rsidRPr="003D7FE1" w:rsidRDefault="00EE4300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noProof/>
        </w:rPr>
        <w:lastRenderedPageBreak/>
        <w:drawing>
          <wp:inline distT="0" distB="0" distL="0" distR="0" wp14:anchorId="0D5F4999" wp14:editId="3E9C71DE">
            <wp:extent cx="5274310" cy="351409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B2E48" w14:textId="77777777" w:rsidR="00E1769F" w:rsidRDefault="00E1769F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75A52CB6" w14:textId="0BAF2F6D" w:rsidR="00F775C7" w:rsidRPr="003D7FE1" w:rsidRDefault="00F775C7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t>链接弄完之后，单体附注模板就完成了。</w:t>
      </w:r>
    </w:p>
    <w:p w14:paraId="7832413C" w14:textId="0BB78EDD" w:rsidR="004F038A" w:rsidRPr="003D7FE1" w:rsidRDefault="004F038A" w:rsidP="00F775C7">
      <w:pPr>
        <w:pStyle w:val="a7"/>
        <w:shd w:val="clear" w:color="auto" w:fill="FFFFFF"/>
        <w:spacing w:before="0" w:beforeAutospacing="0" w:after="0" w:afterAutospacing="0"/>
        <w:rPr>
          <w:color w:val="333333"/>
          <w:spacing w:val="8"/>
        </w:rPr>
      </w:pPr>
    </w:p>
    <w:p w14:paraId="1BF0685D" w14:textId="28A0AABF" w:rsidR="00F775C7" w:rsidRPr="003D7FE1" w:rsidRDefault="00F775C7" w:rsidP="00F775C7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333333"/>
          <w:spacing w:val="8"/>
        </w:rPr>
      </w:pPr>
      <w:r w:rsidRPr="003D7FE1">
        <w:rPr>
          <w:rFonts w:hint="eastAsia"/>
          <w:b/>
          <w:bCs/>
          <w:color w:val="333333"/>
          <w:spacing w:val="8"/>
        </w:rPr>
        <w:t>二、制作合并附注模板</w:t>
      </w:r>
    </w:p>
    <w:p w14:paraId="3AFD9D66" w14:textId="77777777" w:rsidR="004F038A" w:rsidRPr="003D7FE1" w:rsidRDefault="004F038A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2E8C1C9C" w14:textId="1D7F5B61" w:rsidR="004F038A" w:rsidRPr="003D7FE1" w:rsidRDefault="00FC57F1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t>1、</w:t>
      </w:r>
      <w:r w:rsidR="004F038A" w:rsidRPr="003D7FE1">
        <w:rPr>
          <w:rFonts w:hint="eastAsia"/>
          <w:color w:val="333333"/>
          <w:spacing w:val="8"/>
        </w:rPr>
        <w:t>按住control</w:t>
      </w:r>
      <w:r w:rsidR="00EE4300" w:rsidRPr="003D7FE1">
        <w:rPr>
          <w:rFonts w:hint="eastAsia"/>
          <w:color w:val="333333"/>
          <w:spacing w:val="8"/>
        </w:rPr>
        <w:t>键</w:t>
      </w:r>
      <w:r w:rsidR="004F038A" w:rsidRPr="003D7FE1">
        <w:rPr>
          <w:rFonts w:hint="eastAsia"/>
          <w:color w:val="333333"/>
          <w:spacing w:val="8"/>
        </w:rPr>
        <w:t>，拖动</w:t>
      </w:r>
      <w:r w:rsidRPr="003D7FE1">
        <w:rPr>
          <w:rFonts w:hint="eastAsia"/>
          <w:color w:val="333333"/>
          <w:spacing w:val="8"/>
        </w:rPr>
        <w:t>单体附注</w:t>
      </w:r>
      <w:r w:rsidR="004F038A" w:rsidRPr="003D7FE1">
        <w:rPr>
          <w:rFonts w:hint="eastAsia"/>
          <w:color w:val="333333"/>
          <w:spacing w:val="8"/>
        </w:rPr>
        <w:t>工作表，有几个公司就拖动几次。然后</w:t>
      </w:r>
      <w:r w:rsidR="00D23140" w:rsidRPr="003D7FE1">
        <w:rPr>
          <w:rFonts w:hint="eastAsia"/>
          <w:color w:val="333333"/>
          <w:spacing w:val="8"/>
        </w:rPr>
        <w:t>把工作表的名字改成相应公司的</w:t>
      </w:r>
      <w:r w:rsidR="004F038A" w:rsidRPr="003D7FE1">
        <w:rPr>
          <w:rFonts w:hint="eastAsia"/>
          <w:color w:val="333333"/>
          <w:spacing w:val="8"/>
        </w:rPr>
        <w:t>名字</w:t>
      </w:r>
      <w:r w:rsidR="00615FD1" w:rsidRPr="003D7FE1">
        <w:rPr>
          <w:rFonts w:hint="eastAsia"/>
          <w:color w:val="333333"/>
          <w:spacing w:val="8"/>
        </w:rPr>
        <w:t>，假设有ABCD四个公司</w:t>
      </w:r>
      <w:r w:rsidR="004F038A" w:rsidRPr="003D7FE1">
        <w:rPr>
          <w:rFonts w:hint="eastAsia"/>
          <w:color w:val="333333"/>
          <w:spacing w:val="8"/>
        </w:rPr>
        <w:t>。</w:t>
      </w:r>
      <w:r w:rsidR="00EE4300" w:rsidRPr="003D7FE1">
        <w:rPr>
          <w:rFonts w:hint="eastAsia"/>
          <w:color w:val="333333"/>
          <w:spacing w:val="8"/>
        </w:rPr>
        <w:t>新增两个空白工作表，改名为“开始”和“结束”。再按住control键拖动，复制一张“抵消分录”。</w:t>
      </w:r>
      <w:r w:rsidR="00E1769F">
        <w:rPr>
          <w:rFonts w:hint="eastAsia"/>
          <w:color w:val="333333"/>
          <w:spacing w:val="8"/>
        </w:rPr>
        <w:t>做</w:t>
      </w:r>
      <w:r w:rsidR="00E22FAF" w:rsidRPr="003D7FE1">
        <w:rPr>
          <w:rFonts w:hint="eastAsia"/>
          <w:color w:val="333333"/>
          <w:spacing w:val="8"/>
        </w:rPr>
        <w:t>好</w:t>
      </w:r>
      <w:proofErr w:type="gramStart"/>
      <w:r w:rsidR="00E22FAF" w:rsidRPr="003D7FE1">
        <w:rPr>
          <w:rFonts w:hint="eastAsia"/>
          <w:color w:val="333333"/>
          <w:spacing w:val="8"/>
        </w:rPr>
        <w:t>后如下</w:t>
      </w:r>
      <w:proofErr w:type="gramEnd"/>
      <w:r w:rsidR="00E22FAF" w:rsidRPr="003D7FE1">
        <w:rPr>
          <w:rFonts w:hint="eastAsia"/>
          <w:color w:val="333333"/>
          <w:spacing w:val="8"/>
        </w:rPr>
        <w:t>图</w:t>
      </w:r>
    </w:p>
    <w:p w14:paraId="50325C3F" w14:textId="4B19C384" w:rsidR="004F038A" w:rsidRPr="003D7FE1" w:rsidRDefault="00957478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noProof/>
        </w:rPr>
        <w:lastRenderedPageBreak/>
        <w:drawing>
          <wp:inline distT="0" distB="0" distL="0" distR="0" wp14:anchorId="7CDAF308" wp14:editId="1174DB9D">
            <wp:extent cx="5274310" cy="3500755"/>
            <wp:effectExtent l="0" t="0" r="2540" b="444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E829C" w14:textId="77777777" w:rsidR="00957478" w:rsidRPr="003D7FE1" w:rsidRDefault="00957478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0CD178B1" w14:textId="5BB63709" w:rsidR="004F038A" w:rsidRPr="003D7FE1" w:rsidRDefault="00D23140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t>2、</w:t>
      </w:r>
      <w:r w:rsidR="004F038A" w:rsidRPr="003D7FE1">
        <w:rPr>
          <w:rFonts w:hint="eastAsia"/>
          <w:color w:val="333333"/>
          <w:spacing w:val="8"/>
        </w:rPr>
        <w:t>点击B公司工作表的左上角三角符号进行全选，按</w:t>
      </w:r>
      <w:proofErr w:type="spellStart"/>
      <w:r w:rsidR="004F038A" w:rsidRPr="003D7FE1">
        <w:rPr>
          <w:rFonts w:hint="eastAsia"/>
          <w:color w:val="333333"/>
          <w:spacing w:val="8"/>
        </w:rPr>
        <w:t>control+F</w:t>
      </w:r>
      <w:proofErr w:type="spellEnd"/>
      <w:r w:rsidR="004F038A" w:rsidRPr="003D7FE1">
        <w:rPr>
          <w:rFonts w:hint="eastAsia"/>
          <w:color w:val="333333"/>
          <w:spacing w:val="8"/>
        </w:rPr>
        <w:t>弹出查找替换，把A公司</w:t>
      </w:r>
      <w:r w:rsidRPr="003D7FE1">
        <w:rPr>
          <w:rFonts w:hint="eastAsia"/>
          <w:color w:val="333333"/>
          <w:spacing w:val="8"/>
        </w:rPr>
        <w:t>的验证链接</w:t>
      </w:r>
      <w:r w:rsidR="004F038A" w:rsidRPr="003D7FE1">
        <w:rPr>
          <w:rFonts w:hint="eastAsia"/>
          <w:color w:val="333333"/>
          <w:spacing w:val="8"/>
        </w:rPr>
        <w:t>换成B公司</w:t>
      </w:r>
      <w:r w:rsidR="00795FEA" w:rsidRPr="003D7FE1">
        <w:rPr>
          <w:rFonts w:hint="eastAsia"/>
          <w:color w:val="333333"/>
          <w:spacing w:val="8"/>
        </w:rPr>
        <w:t>，</w:t>
      </w:r>
      <w:r w:rsidR="009A4BE4" w:rsidRPr="003D7FE1">
        <w:rPr>
          <w:rFonts w:hint="eastAsia"/>
          <w:color w:val="333333"/>
          <w:spacing w:val="8"/>
        </w:rPr>
        <w:t>依此</w:t>
      </w:r>
      <w:r w:rsidR="00795FEA" w:rsidRPr="003D7FE1">
        <w:rPr>
          <w:rFonts w:hint="eastAsia"/>
          <w:color w:val="333333"/>
          <w:spacing w:val="8"/>
        </w:rPr>
        <w:t>类推，把所有公司的链接都换了。</w:t>
      </w:r>
      <w:r w:rsidR="00A0688F" w:rsidRPr="003D7FE1">
        <w:rPr>
          <w:rFonts w:hint="eastAsia"/>
          <w:color w:val="333333"/>
          <w:spacing w:val="8"/>
        </w:rPr>
        <w:t>“附注合并”工作表中的</w:t>
      </w:r>
      <w:r w:rsidR="000D0FEF" w:rsidRPr="003D7FE1">
        <w:rPr>
          <w:rFonts w:hint="eastAsia"/>
          <w:color w:val="333333"/>
          <w:spacing w:val="8"/>
        </w:rPr>
        <w:t>数</w:t>
      </w:r>
      <w:r w:rsidR="00A0688F" w:rsidRPr="003D7FE1">
        <w:rPr>
          <w:rFonts w:hint="eastAsia"/>
          <w:color w:val="333333"/>
          <w:spacing w:val="8"/>
        </w:rPr>
        <w:t>，要链接到最终的合并报表。</w:t>
      </w:r>
    </w:p>
    <w:p w14:paraId="5B0FCA82" w14:textId="77777777" w:rsidR="004F038A" w:rsidRPr="003D7FE1" w:rsidRDefault="004F038A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07D8BD83" w14:textId="47BB2619" w:rsidR="004F038A" w:rsidRPr="003D7FE1" w:rsidRDefault="00E9547C" w:rsidP="00F775C7">
      <w:pPr>
        <w:pStyle w:val="a7"/>
        <w:shd w:val="clear" w:color="auto" w:fill="FFFFFF"/>
        <w:spacing w:before="0" w:beforeAutospacing="0" w:after="0" w:afterAutospacing="0"/>
        <w:rPr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t>3、在“附注合并”这张表的B5单元格写上</w:t>
      </w:r>
      <w:r w:rsidRPr="003D7FE1">
        <w:rPr>
          <w:rFonts w:hint="eastAsia"/>
          <w:b/>
          <w:bCs/>
          <w:color w:val="333333"/>
          <w:spacing w:val="8"/>
        </w:rPr>
        <w:t>=</w:t>
      </w:r>
      <w:r w:rsidRPr="003D7FE1">
        <w:rPr>
          <w:b/>
          <w:bCs/>
          <w:color w:val="333333"/>
          <w:spacing w:val="8"/>
        </w:rPr>
        <w:t>SUM(开始:结束!B</w:t>
      </w:r>
      <w:r w:rsidRPr="003D7FE1">
        <w:rPr>
          <w:rFonts w:hint="eastAsia"/>
          <w:b/>
          <w:bCs/>
          <w:color w:val="333333"/>
          <w:spacing w:val="8"/>
        </w:rPr>
        <w:t>5</w:t>
      </w:r>
      <w:r w:rsidRPr="003D7FE1">
        <w:rPr>
          <w:b/>
          <w:bCs/>
          <w:color w:val="333333"/>
          <w:spacing w:val="8"/>
        </w:rPr>
        <w:t>)</w:t>
      </w:r>
      <w:r w:rsidRPr="003D7FE1">
        <w:rPr>
          <w:rFonts w:hint="eastAsia"/>
          <w:color w:val="333333"/>
          <w:spacing w:val="8"/>
        </w:rPr>
        <w:t>，然后复制这个公式，把其他项目都粘贴满，记得选“粘贴公式”否则会破坏单元格式。</w:t>
      </w:r>
    </w:p>
    <w:p w14:paraId="1714085F" w14:textId="77777777" w:rsidR="004F038A" w:rsidRPr="003D7FE1" w:rsidRDefault="004F038A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7691F475" w14:textId="65A678E5" w:rsidR="004F038A" w:rsidRPr="003D7FE1" w:rsidRDefault="001A2E43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t>4、填各个公司的单体附注，并于资产负债表审定数核对一致，查看“验证公式”是否等于零就行。</w:t>
      </w:r>
    </w:p>
    <w:p w14:paraId="585C2570" w14:textId="77777777" w:rsidR="004F038A" w:rsidRPr="003D7FE1" w:rsidRDefault="004F038A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5E97E855" w14:textId="5837EB49" w:rsidR="004F038A" w:rsidRPr="003D7FE1" w:rsidRDefault="006743F6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t>5、</w:t>
      </w:r>
      <w:r w:rsidR="00E1769F">
        <w:rPr>
          <w:rFonts w:hint="eastAsia"/>
          <w:color w:val="333333"/>
          <w:spacing w:val="8"/>
        </w:rPr>
        <w:t>附注抵消。</w:t>
      </w:r>
      <w:r w:rsidR="00CE7FB5" w:rsidRPr="003D7FE1">
        <w:rPr>
          <w:rFonts w:hint="eastAsia"/>
          <w:color w:val="333333"/>
          <w:spacing w:val="8"/>
        </w:rPr>
        <w:t>填单体附注的时候，先用未</w:t>
      </w:r>
      <w:proofErr w:type="gramStart"/>
      <w:r w:rsidR="00CE7FB5" w:rsidRPr="003D7FE1">
        <w:rPr>
          <w:rFonts w:hint="eastAsia"/>
          <w:color w:val="333333"/>
          <w:spacing w:val="8"/>
        </w:rPr>
        <w:t>审数填</w:t>
      </w:r>
      <w:proofErr w:type="gramEnd"/>
      <w:r w:rsidR="002226F5" w:rsidRPr="003D7FE1">
        <w:rPr>
          <w:rFonts w:hint="eastAsia"/>
          <w:color w:val="333333"/>
          <w:spacing w:val="8"/>
        </w:rPr>
        <w:t>。</w:t>
      </w:r>
      <w:r w:rsidR="00CE7FB5" w:rsidRPr="003D7FE1">
        <w:rPr>
          <w:rFonts w:hint="eastAsia"/>
          <w:color w:val="333333"/>
          <w:spacing w:val="8"/>
        </w:rPr>
        <w:t>审计调整可以填到“附注抵消”这张工作表中。</w:t>
      </w:r>
      <w:r w:rsidR="00B85DE4" w:rsidRPr="003D7FE1">
        <w:rPr>
          <w:rFonts w:hint="eastAsia"/>
          <w:color w:val="333333"/>
          <w:spacing w:val="8"/>
        </w:rPr>
        <w:t>比如：借应收账款100万，</w:t>
      </w:r>
      <w:r w:rsidR="002226F5" w:rsidRPr="003D7FE1">
        <w:rPr>
          <w:rFonts w:hint="eastAsia"/>
          <w:color w:val="333333"/>
          <w:spacing w:val="8"/>
        </w:rPr>
        <w:t>贷</w:t>
      </w:r>
      <w:r w:rsidR="00B85DE4" w:rsidRPr="003D7FE1">
        <w:rPr>
          <w:rFonts w:hint="eastAsia"/>
          <w:color w:val="333333"/>
          <w:spacing w:val="8"/>
        </w:rPr>
        <w:t>主营业务收入100万。</w:t>
      </w:r>
      <w:r w:rsidR="00BC1B82" w:rsidRPr="003D7FE1">
        <w:rPr>
          <w:rFonts w:hint="eastAsia"/>
          <w:color w:val="333333"/>
          <w:spacing w:val="8"/>
        </w:rPr>
        <w:t>看看这100万的应收账款属于哪个组合，因为是借方，就用正数填，它影响到的所有项目都要填。</w:t>
      </w:r>
      <w:r w:rsidR="007B3910" w:rsidRPr="003D7FE1">
        <w:rPr>
          <w:rFonts w:hint="eastAsia"/>
          <w:color w:val="333333"/>
          <w:spacing w:val="8"/>
        </w:rPr>
        <w:t>如果是在贷方，就用负数填。</w:t>
      </w:r>
      <w:r w:rsidR="002226F5" w:rsidRPr="003D7FE1">
        <w:rPr>
          <w:rFonts w:hint="eastAsia"/>
          <w:color w:val="333333"/>
          <w:spacing w:val="8"/>
        </w:rPr>
        <w:t>然后把100万填到收入中。</w:t>
      </w:r>
    </w:p>
    <w:p w14:paraId="3DDE2D8A" w14:textId="057FBDFF" w:rsidR="001A2E43" w:rsidRPr="003D7FE1" w:rsidRDefault="001A2E43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10A88E52" w14:textId="2CC118FC" w:rsidR="00A0688F" w:rsidRPr="003D7FE1" w:rsidRDefault="006743F6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t>6</w:t>
      </w:r>
      <w:r w:rsidR="00A0688F" w:rsidRPr="003D7FE1">
        <w:rPr>
          <w:rFonts w:hint="eastAsia"/>
          <w:color w:val="333333"/>
          <w:spacing w:val="8"/>
        </w:rPr>
        <w:t>、填好</w:t>
      </w:r>
      <w:r w:rsidR="00D842BF" w:rsidRPr="003D7FE1">
        <w:rPr>
          <w:rFonts w:hint="eastAsia"/>
          <w:color w:val="333333"/>
          <w:spacing w:val="8"/>
        </w:rPr>
        <w:t>所有的单体附注、附注抵消之后，检查“附注合并”的数跟合并报表中的数是否一致</w:t>
      </w:r>
      <w:r w:rsidR="00416B4A" w:rsidRPr="003D7FE1">
        <w:rPr>
          <w:rFonts w:hint="eastAsia"/>
          <w:color w:val="333333"/>
          <w:spacing w:val="8"/>
        </w:rPr>
        <w:t>，也就是检查“验证公式”是否等于零。</w:t>
      </w:r>
      <w:r w:rsidR="00C82784" w:rsidRPr="003D7FE1">
        <w:rPr>
          <w:rFonts w:hint="eastAsia"/>
          <w:color w:val="333333"/>
          <w:spacing w:val="8"/>
        </w:rPr>
        <w:t>如果不等，就逐一核对，先核对每个单体的附注是否相等，如果相等，再核对附注抵消，看看抵消是否填正确了，一般情况下都是抵消这地方出错。</w:t>
      </w:r>
    </w:p>
    <w:p w14:paraId="5035D8EE" w14:textId="3F555D1C" w:rsidR="00C82784" w:rsidRPr="003D7FE1" w:rsidRDefault="00C82784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60A693C7" w14:textId="718019DF" w:rsidR="00AA670E" w:rsidRPr="003D7FE1" w:rsidRDefault="00AA670E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</w:p>
    <w:p w14:paraId="5A6D8562" w14:textId="6591D6E4" w:rsidR="00AA670E" w:rsidRDefault="00AA670E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pacing w:val="8"/>
        </w:rPr>
      </w:pPr>
      <w:r w:rsidRPr="003D7FE1">
        <w:rPr>
          <w:rFonts w:hint="eastAsia"/>
          <w:b/>
          <w:bCs/>
          <w:color w:val="333333"/>
          <w:spacing w:val="8"/>
        </w:rPr>
        <w:t>三、其他注意事项</w:t>
      </w:r>
    </w:p>
    <w:p w14:paraId="26EDCE6F" w14:textId="77777777" w:rsidR="006F48BB" w:rsidRPr="003D7FE1" w:rsidRDefault="006F48BB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pacing w:val="8"/>
        </w:rPr>
      </w:pPr>
    </w:p>
    <w:p w14:paraId="23B460C1" w14:textId="77777777" w:rsidR="004F038A" w:rsidRPr="003D7FE1" w:rsidRDefault="004F038A" w:rsidP="004F038A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pacing w:val="8"/>
        </w:rPr>
      </w:pPr>
      <w:r w:rsidRPr="003D7FE1">
        <w:rPr>
          <w:rFonts w:hint="eastAsia"/>
          <w:color w:val="333333"/>
          <w:spacing w:val="8"/>
        </w:rPr>
        <w:lastRenderedPageBreak/>
        <w:t>1、有些科目是不能合并的，比如在建工程。在建工程以单个工程的名称来列示，具有特殊性，不能通过以上方法来合并，还得手动来。</w:t>
      </w:r>
    </w:p>
    <w:p w14:paraId="5E927ABC" w14:textId="15BFA2C6" w:rsidR="007E3FFD" w:rsidRPr="003D7FE1" w:rsidRDefault="00AB1A86">
      <w:pPr>
        <w:rPr>
          <w:rFonts w:ascii="宋体" w:eastAsia="宋体" w:hAnsi="宋体"/>
          <w:sz w:val="24"/>
          <w:szCs w:val="24"/>
        </w:rPr>
      </w:pPr>
    </w:p>
    <w:p w14:paraId="73D449E3" w14:textId="727C060C" w:rsidR="00AA670E" w:rsidRPr="003D7FE1" w:rsidRDefault="00AA670E">
      <w:pPr>
        <w:rPr>
          <w:rFonts w:ascii="宋体" w:eastAsia="宋体" w:hAnsi="宋体"/>
          <w:sz w:val="24"/>
          <w:szCs w:val="24"/>
        </w:rPr>
      </w:pPr>
      <w:r w:rsidRPr="003D7FE1">
        <w:rPr>
          <w:rFonts w:ascii="宋体" w:eastAsia="宋体" w:hAnsi="宋体" w:hint="eastAsia"/>
          <w:sz w:val="24"/>
          <w:szCs w:val="24"/>
        </w:rPr>
        <w:t>2、</w:t>
      </w:r>
      <w:r w:rsidR="00175CC6" w:rsidRPr="003D7FE1">
        <w:rPr>
          <w:rFonts w:ascii="宋体" w:eastAsia="宋体" w:hAnsi="宋体" w:hint="eastAsia"/>
          <w:sz w:val="24"/>
          <w:szCs w:val="24"/>
        </w:rPr>
        <w:t>“开始”和“结束”这两张工作表不能填任何数。</w:t>
      </w:r>
    </w:p>
    <w:p w14:paraId="1B00E702" w14:textId="0CAAF9E4" w:rsidR="00175CC6" w:rsidRPr="003D7FE1" w:rsidRDefault="00175CC6">
      <w:pPr>
        <w:rPr>
          <w:rFonts w:ascii="宋体" w:eastAsia="宋体" w:hAnsi="宋体"/>
          <w:sz w:val="24"/>
          <w:szCs w:val="24"/>
        </w:rPr>
      </w:pPr>
    </w:p>
    <w:p w14:paraId="16416238" w14:textId="368E3384" w:rsidR="00175CC6" w:rsidRDefault="00175CC6">
      <w:pPr>
        <w:rPr>
          <w:rFonts w:ascii="宋体" w:eastAsia="宋体" w:hAnsi="宋体"/>
          <w:sz w:val="24"/>
          <w:szCs w:val="24"/>
        </w:rPr>
      </w:pPr>
      <w:r w:rsidRPr="003D7FE1">
        <w:rPr>
          <w:rFonts w:ascii="宋体" w:eastAsia="宋体" w:hAnsi="宋体" w:hint="eastAsia"/>
          <w:sz w:val="24"/>
          <w:szCs w:val="24"/>
        </w:rPr>
        <w:t>3、</w:t>
      </w:r>
      <w:r w:rsidR="001646C8">
        <w:rPr>
          <w:rFonts w:ascii="宋体" w:eastAsia="宋体" w:hAnsi="宋体" w:hint="eastAsia"/>
          <w:sz w:val="24"/>
          <w:szCs w:val="24"/>
        </w:rPr>
        <w:t>如果子公司不用单独出报告，子公司的所有者权益附注不用填，因为合并层面都抵消掉了。</w:t>
      </w:r>
    </w:p>
    <w:p w14:paraId="085B1085" w14:textId="28956F52" w:rsidR="001646C8" w:rsidRDefault="001646C8">
      <w:pPr>
        <w:rPr>
          <w:rFonts w:ascii="宋体" w:eastAsia="宋体" w:hAnsi="宋体"/>
          <w:sz w:val="24"/>
          <w:szCs w:val="24"/>
        </w:rPr>
      </w:pPr>
    </w:p>
    <w:p w14:paraId="07DC6EB0" w14:textId="7BAB5F78" w:rsidR="001646C8" w:rsidRDefault="001646C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4、模板做好之后，要保持格式一致，不能添加行，也不能删除行，列也不行，否则</w:t>
      </w:r>
      <w:r w:rsidR="008F1DFC">
        <w:rPr>
          <w:rFonts w:ascii="宋体" w:eastAsia="宋体" w:hAnsi="宋体" w:hint="eastAsia"/>
          <w:sz w:val="24"/>
          <w:szCs w:val="24"/>
        </w:rPr>
        <w:t>sum函数会加错行！</w:t>
      </w:r>
      <w:r w:rsidR="00280FD3">
        <w:rPr>
          <w:rFonts w:ascii="宋体" w:eastAsia="宋体" w:hAnsi="宋体" w:hint="eastAsia"/>
          <w:sz w:val="24"/>
          <w:szCs w:val="24"/>
        </w:rPr>
        <w:t>所谓的“格式一致”意思是每张工作表的每个单元格都表示同样的内容。比如B5单元格都表示库存现金的期末数。</w:t>
      </w:r>
    </w:p>
    <w:p w14:paraId="787A6DEF" w14:textId="0BD86708" w:rsidR="00D55B72" w:rsidRDefault="00D55B72">
      <w:pPr>
        <w:rPr>
          <w:rFonts w:ascii="宋体" w:eastAsia="宋体" w:hAnsi="宋体"/>
          <w:sz w:val="24"/>
          <w:szCs w:val="24"/>
        </w:rPr>
      </w:pPr>
    </w:p>
    <w:p w14:paraId="07F56577" w14:textId="012FCD7E" w:rsidR="00D55B72" w:rsidRDefault="00D55B7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5、如果</w:t>
      </w:r>
      <w:r w:rsidR="00534CB9">
        <w:rPr>
          <w:rFonts w:ascii="宋体" w:eastAsia="宋体" w:hAnsi="宋体" w:hint="eastAsia"/>
          <w:sz w:val="24"/>
          <w:szCs w:val="24"/>
        </w:rPr>
        <w:t>T</w:t>
      </w:r>
      <w:r w:rsidR="00534CB9">
        <w:rPr>
          <w:rFonts w:ascii="宋体" w:eastAsia="宋体" w:hAnsi="宋体"/>
          <w:sz w:val="24"/>
          <w:szCs w:val="24"/>
        </w:rPr>
        <w:t>B</w:t>
      </w:r>
      <w:r w:rsidR="00534CB9">
        <w:rPr>
          <w:rFonts w:ascii="宋体" w:eastAsia="宋体" w:hAnsi="宋体" w:hint="eastAsia"/>
          <w:sz w:val="24"/>
          <w:szCs w:val="24"/>
        </w:rPr>
        <w:t>数据有变，可以通过刷新链接的方式来更新。</w:t>
      </w:r>
      <w:r w:rsidR="00156924">
        <w:rPr>
          <w:rFonts w:ascii="宋体" w:eastAsia="宋体" w:hAnsi="宋体" w:hint="eastAsia"/>
          <w:sz w:val="24"/>
          <w:szCs w:val="24"/>
        </w:rPr>
        <w:t>每次核对附注和报表是否一致之前，要先刷新链接。</w:t>
      </w:r>
    </w:p>
    <w:p w14:paraId="21EB1D9D" w14:textId="53DBC469" w:rsidR="00A30420" w:rsidRDefault="00A30420">
      <w:pPr>
        <w:rPr>
          <w:rFonts w:ascii="宋体" w:eastAsia="宋体" w:hAnsi="宋体"/>
          <w:sz w:val="24"/>
          <w:szCs w:val="24"/>
        </w:rPr>
      </w:pPr>
    </w:p>
    <w:p w14:paraId="310AD436" w14:textId="078B0108" w:rsidR="00A30420" w:rsidRDefault="00A3042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6、</w:t>
      </w:r>
      <w:r w:rsidR="006264C0">
        <w:rPr>
          <w:rFonts w:ascii="宋体" w:eastAsia="宋体" w:hAnsi="宋体" w:hint="eastAsia"/>
          <w:sz w:val="24"/>
          <w:szCs w:val="24"/>
        </w:rPr>
        <w:t>如果你做好了一个合并模板，承接新业务时，被审计单位有的科目没有，这时候就要修改原有模板。</w:t>
      </w:r>
      <w:r w:rsidR="004132C9">
        <w:rPr>
          <w:rFonts w:ascii="宋体" w:eastAsia="宋体" w:hAnsi="宋体" w:hint="eastAsia"/>
          <w:sz w:val="24"/>
          <w:szCs w:val="24"/>
        </w:rPr>
        <w:t>前面已经讲过，模板要保持“格式一致”，我们可以在excel中同时操作所有的工作表。按shift键选中所有的工作表，然后在其中一张工作表中插入新项目，所有的工作表都会跟着插入。</w:t>
      </w:r>
      <w:r w:rsidR="002847E1">
        <w:rPr>
          <w:rFonts w:ascii="宋体" w:eastAsia="宋体" w:hAnsi="宋体" w:hint="eastAsia"/>
          <w:sz w:val="24"/>
          <w:szCs w:val="24"/>
        </w:rPr>
        <w:t>这样就实现了所有工作表同时更改，最终的格式还是一致的。如果一个个工作表更改的话，很可能会破坏格式，所以得一起更改。</w:t>
      </w:r>
    </w:p>
    <w:p w14:paraId="7AB333DE" w14:textId="47D9D30B" w:rsidR="000D47B1" w:rsidRDefault="000D47B1">
      <w:pPr>
        <w:rPr>
          <w:rFonts w:ascii="宋体" w:eastAsia="宋体" w:hAnsi="宋体"/>
          <w:sz w:val="24"/>
          <w:szCs w:val="24"/>
        </w:rPr>
      </w:pPr>
    </w:p>
    <w:p w14:paraId="0A822F88" w14:textId="22405AC1" w:rsidR="000D47B1" w:rsidRDefault="000D47B1">
      <w:pPr>
        <w:rPr>
          <w:rFonts w:ascii="宋体" w:eastAsia="宋体" w:hAnsi="宋体"/>
          <w:sz w:val="24"/>
          <w:szCs w:val="24"/>
        </w:rPr>
      </w:pPr>
    </w:p>
    <w:p w14:paraId="19E67243" w14:textId="5069781C" w:rsidR="0026754F" w:rsidRPr="0026754F" w:rsidRDefault="0026754F">
      <w:pPr>
        <w:rPr>
          <w:rFonts w:ascii="宋体" w:eastAsia="宋体" w:hAnsi="宋体" w:hint="eastAsia"/>
          <w:sz w:val="36"/>
          <w:szCs w:val="36"/>
        </w:rPr>
      </w:pPr>
      <w:bookmarkStart w:id="0" w:name="_GoBack"/>
      <w:bookmarkEnd w:id="0"/>
    </w:p>
    <w:sectPr w:rsidR="0026754F" w:rsidRPr="0026754F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B676A" w14:textId="77777777" w:rsidR="00AB1A86" w:rsidRDefault="00AB1A86" w:rsidP="004F038A">
      <w:r>
        <w:separator/>
      </w:r>
    </w:p>
  </w:endnote>
  <w:endnote w:type="continuationSeparator" w:id="0">
    <w:p w14:paraId="662E68BB" w14:textId="77777777" w:rsidR="00AB1A86" w:rsidRDefault="00AB1A86" w:rsidP="004F0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B3E39" w14:textId="77777777" w:rsidR="00AB1A86" w:rsidRDefault="00AB1A86" w:rsidP="004F038A">
      <w:r>
        <w:separator/>
      </w:r>
    </w:p>
  </w:footnote>
  <w:footnote w:type="continuationSeparator" w:id="0">
    <w:p w14:paraId="40FA5439" w14:textId="77777777" w:rsidR="00AB1A86" w:rsidRDefault="00AB1A86" w:rsidP="004F0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AEBB4" w14:textId="117371BA" w:rsidR="000E527B" w:rsidRPr="000E527B" w:rsidRDefault="000E527B" w:rsidP="000E527B">
    <w:pPr>
      <w:pStyle w:val="a3"/>
      <w:rPr>
        <w:rFonts w:ascii="宋体" w:eastAsia="宋体" w:hAnsi="宋体"/>
        <w:b/>
        <w:bCs/>
        <w:sz w:val="24"/>
        <w:szCs w:val="24"/>
      </w:rPr>
    </w:pPr>
    <w:r>
      <w:rPr>
        <w:rFonts w:ascii="宋体" w:eastAsia="宋体" w:hAnsi="宋体" w:hint="eastAsia"/>
        <w:b/>
        <w:bCs/>
        <w:sz w:val="24"/>
        <w:szCs w:val="24"/>
      </w:rPr>
      <w:t>更多干货请关注</w:t>
    </w:r>
    <w:r w:rsidRPr="000E527B">
      <w:rPr>
        <w:rFonts w:ascii="宋体" w:eastAsia="宋体" w:hAnsi="宋体" w:hint="eastAsia"/>
        <w:b/>
        <w:bCs/>
        <w:sz w:val="24"/>
        <w:szCs w:val="24"/>
      </w:rPr>
      <w:t>公众号：少年</w:t>
    </w:r>
    <w:proofErr w:type="gramStart"/>
    <w:r w:rsidRPr="000E527B">
      <w:rPr>
        <w:rFonts w:ascii="宋体" w:eastAsia="宋体" w:hAnsi="宋体" w:hint="eastAsia"/>
        <w:b/>
        <w:bCs/>
        <w:sz w:val="24"/>
        <w:szCs w:val="24"/>
      </w:rPr>
      <w:t>怒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D0"/>
    <w:rsid w:val="000D0FEF"/>
    <w:rsid w:val="000D47B1"/>
    <w:rsid w:val="000E527B"/>
    <w:rsid w:val="000F0F5F"/>
    <w:rsid w:val="001320E1"/>
    <w:rsid w:val="00156924"/>
    <w:rsid w:val="001646C8"/>
    <w:rsid w:val="00175CC6"/>
    <w:rsid w:val="001A2E43"/>
    <w:rsid w:val="002226F5"/>
    <w:rsid w:val="002333A6"/>
    <w:rsid w:val="0026754F"/>
    <w:rsid w:val="00280FD3"/>
    <w:rsid w:val="002847E1"/>
    <w:rsid w:val="002D1E09"/>
    <w:rsid w:val="00370BA6"/>
    <w:rsid w:val="003D7FE1"/>
    <w:rsid w:val="004132C9"/>
    <w:rsid w:val="00416B4A"/>
    <w:rsid w:val="0043322A"/>
    <w:rsid w:val="00471598"/>
    <w:rsid w:val="004F038A"/>
    <w:rsid w:val="00504EE0"/>
    <w:rsid w:val="00534CB9"/>
    <w:rsid w:val="00546F56"/>
    <w:rsid w:val="00547275"/>
    <w:rsid w:val="00560FAF"/>
    <w:rsid w:val="005D14E3"/>
    <w:rsid w:val="00615FD1"/>
    <w:rsid w:val="006264C0"/>
    <w:rsid w:val="006743F6"/>
    <w:rsid w:val="006F48BB"/>
    <w:rsid w:val="007000B0"/>
    <w:rsid w:val="00785E6C"/>
    <w:rsid w:val="00786EFF"/>
    <w:rsid w:val="00795FEA"/>
    <w:rsid w:val="007A1175"/>
    <w:rsid w:val="007A7BD0"/>
    <w:rsid w:val="007B2D59"/>
    <w:rsid w:val="007B3910"/>
    <w:rsid w:val="007E57A5"/>
    <w:rsid w:val="00830E16"/>
    <w:rsid w:val="00841C72"/>
    <w:rsid w:val="0087224C"/>
    <w:rsid w:val="00885D28"/>
    <w:rsid w:val="008F1DFC"/>
    <w:rsid w:val="00957478"/>
    <w:rsid w:val="009A4BE4"/>
    <w:rsid w:val="00A0688F"/>
    <w:rsid w:val="00A2506C"/>
    <w:rsid w:val="00A30420"/>
    <w:rsid w:val="00A44C78"/>
    <w:rsid w:val="00A87293"/>
    <w:rsid w:val="00AA670E"/>
    <w:rsid w:val="00AB1A86"/>
    <w:rsid w:val="00B85DE4"/>
    <w:rsid w:val="00BC1B82"/>
    <w:rsid w:val="00C23E5D"/>
    <w:rsid w:val="00C641AB"/>
    <w:rsid w:val="00C82784"/>
    <w:rsid w:val="00CE7FB5"/>
    <w:rsid w:val="00D23140"/>
    <w:rsid w:val="00D55B72"/>
    <w:rsid w:val="00D842BF"/>
    <w:rsid w:val="00DA7F19"/>
    <w:rsid w:val="00E1769F"/>
    <w:rsid w:val="00E22FAF"/>
    <w:rsid w:val="00E84DD5"/>
    <w:rsid w:val="00E9547C"/>
    <w:rsid w:val="00EE4300"/>
    <w:rsid w:val="00EF2FF8"/>
    <w:rsid w:val="00F478FE"/>
    <w:rsid w:val="00F775C7"/>
    <w:rsid w:val="00F843EB"/>
    <w:rsid w:val="00FC554E"/>
    <w:rsid w:val="00FC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E6F1E"/>
  <w15:chartTrackingRefBased/>
  <w15:docId w15:val="{F285D64A-88F1-4020-A802-CE65D92B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autoRedefine/>
    <w:qFormat/>
    <w:rsid w:val="00547275"/>
    <w:rPr>
      <w:rFonts w:eastAsia="宋体"/>
    </w:rPr>
  </w:style>
  <w:style w:type="paragraph" w:styleId="a3">
    <w:name w:val="header"/>
    <w:basedOn w:val="a"/>
    <w:link w:val="a4"/>
    <w:uiPriority w:val="99"/>
    <w:unhideWhenUsed/>
    <w:rsid w:val="004F0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03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0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038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F03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F038A"/>
    <w:rPr>
      <w:b/>
      <w:bCs/>
    </w:rPr>
  </w:style>
  <w:style w:type="character" w:styleId="a9">
    <w:name w:val="Hyperlink"/>
    <w:basedOn w:val="a0"/>
    <w:uiPriority w:val="99"/>
    <w:semiHidden/>
    <w:unhideWhenUsed/>
    <w:rsid w:val="004F038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86E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2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wujian liang</dc:creator>
  <cp:keywords/>
  <dc:description/>
  <cp:lastModifiedBy>wujian liang</cp:lastModifiedBy>
  <cp:revision>88</cp:revision>
  <dcterms:created xsi:type="dcterms:W3CDTF">2019-12-19T00:10:00Z</dcterms:created>
  <dcterms:modified xsi:type="dcterms:W3CDTF">2019-12-20T06:52:00Z</dcterms:modified>
</cp:coreProperties>
</file>